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97" w:rsidRPr="00F01B38" w:rsidRDefault="00A4649B" w:rsidP="00A167D4">
      <w:pPr>
        <w:pStyle w:val="Titolo1"/>
        <w:spacing w:before="0"/>
        <w:ind w:left="1559" w:right="2500" w:hanging="1559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Calcoli con n</w:t>
      </w:r>
      <w:bookmarkStart w:id="0" w:name="_GoBack"/>
      <w:bookmarkEnd w:id="0"/>
      <w:r w:rsidR="00294097" w:rsidRPr="00F01B38">
        <w:rPr>
          <w:sz w:val="28"/>
          <w:szCs w:val="28"/>
          <w:lang w:val="it-IT"/>
        </w:rPr>
        <w:t>umeri reali</w:t>
      </w:r>
      <w:r w:rsidR="00893FFB" w:rsidRPr="00F01B38">
        <w:rPr>
          <w:sz w:val="28"/>
          <w:szCs w:val="28"/>
          <w:lang w:val="it-IT"/>
        </w:rPr>
        <w:t>. Attività</w:t>
      </w:r>
    </w:p>
    <w:p w:rsidR="008F3319" w:rsidRPr="00955360" w:rsidRDefault="008F3319" w:rsidP="00BC28E3">
      <w:pPr>
        <w:tabs>
          <w:tab w:val="left" w:pos="360"/>
        </w:tabs>
        <w:ind w:left="357" w:hanging="357"/>
        <w:rPr>
          <w:rFonts w:ascii="Times" w:hAnsi="Times"/>
          <w:lang w:val="it-IT"/>
        </w:rPr>
      </w:pPr>
      <w:r w:rsidRPr="008F3319">
        <w:rPr>
          <w:b/>
          <w:szCs w:val="28"/>
          <w:lang w:val="it-IT"/>
        </w:rPr>
        <w:t>1</w:t>
      </w:r>
      <w:r>
        <w:rPr>
          <w:szCs w:val="28"/>
          <w:lang w:val="it-IT"/>
        </w:rPr>
        <w:t xml:space="preserve">. </w:t>
      </w:r>
      <w:r w:rsidRPr="00955360">
        <w:rPr>
          <w:rFonts w:ascii="Times" w:hAnsi="Times"/>
          <w:lang w:val="it-IT"/>
        </w:rPr>
        <w:t xml:space="preserve">Scegli l’unica affermazione </w:t>
      </w:r>
      <w:r w:rsidRPr="00955360">
        <w:rPr>
          <w:rFonts w:ascii="Times" w:hAnsi="Times"/>
          <w:b/>
          <w:lang w:val="it-IT"/>
        </w:rPr>
        <w:t>vera</w:t>
      </w:r>
      <w:r w:rsidRPr="00955360">
        <w:rPr>
          <w:rFonts w:ascii="Times" w:hAnsi="Times"/>
          <w:b/>
          <w:i/>
          <w:lang w:val="it-IT"/>
        </w:rPr>
        <w:t xml:space="preserve">. </w:t>
      </w:r>
    </w:p>
    <w:p w:rsidR="008F3319" w:rsidRPr="00955360" w:rsidRDefault="008F3319" w:rsidP="00F42175">
      <w:pPr>
        <w:tabs>
          <w:tab w:val="left" w:pos="567"/>
          <w:tab w:val="left" w:pos="5954"/>
        </w:tabs>
        <w:ind w:left="284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A.</w:t>
      </w:r>
      <w:r w:rsidRPr="00955360">
        <w:rPr>
          <w:rFonts w:ascii="Times" w:hAnsi="Times"/>
          <w:lang w:val="it-IT"/>
        </w:rPr>
        <w:tab/>
      </w:r>
      <w:r w:rsidR="00BC28E3">
        <w:rPr>
          <w:rFonts w:ascii="Times" w:hAnsi="Times"/>
          <w:lang w:val="it-IT"/>
        </w:rPr>
        <w:t xml:space="preserve"> Trovo</w:t>
      </w:r>
      <w:r w:rsidR="00BC28E3" w:rsidRPr="00955360">
        <w:rPr>
          <w:rFonts w:ascii="Times" w:hAnsi="Times"/>
          <w:b/>
          <w:lang w:val="it-IT"/>
        </w:rPr>
        <w:t xml:space="preserve"> </w:t>
      </w:r>
      <w:r w:rsidR="00FD315F" w:rsidRPr="00FD315F">
        <w:rPr>
          <w:rFonts w:ascii="Times" w:hAnsi="Times"/>
          <w:b/>
          <w:noProof/>
          <w:position w:val="-6"/>
          <w:lang w:val="it-IT"/>
        </w:rPr>
        <w:object w:dxaOrig="520" w:dyaOrig="380" w14:anchorId="6C621E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25.9pt;height:18.7pt;mso-width-percent:0;mso-height-percent:0;mso-width-percent:0;mso-height-percent:0" o:ole="">
            <v:imagedata r:id="rId7" o:title=""/>
          </v:shape>
          <o:OLEObject Type="Embed" ProgID="Equation.DSMT4" ShapeID="_x0000_i1048" DrawAspect="Content" ObjectID="_1703867452" r:id="rId8"/>
        </w:object>
      </w:r>
      <w:r w:rsidR="00BC28E3" w:rsidRPr="00955360">
        <w:rPr>
          <w:rFonts w:ascii="Times" w:hAnsi="Times"/>
          <w:b/>
          <w:lang w:val="it-IT"/>
        </w:rPr>
        <w:t xml:space="preserve"> </w:t>
      </w:r>
      <w:r w:rsidR="00BC28E3" w:rsidRPr="00955360">
        <w:rPr>
          <w:rFonts w:ascii="Times" w:hAnsi="Times"/>
          <w:lang w:val="it-IT"/>
        </w:rPr>
        <w:t>nell’insieme dei numeri razionali</w:t>
      </w:r>
      <w:r w:rsidR="00BC28E3"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B.</w:t>
      </w:r>
      <w:r>
        <w:rPr>
          <w:rFonts w:ascii="Times" w:hAnsi="Times"/>
          <w:lang w:val="it-IT"/>
        </w:rPr>
        <w:t xml:space="preserve"> </w:t>
      </w:r>
      <w:r w:rsidR="00FD315F" w:rsidRPr="009158F4">
        <w:rPr>
          <w:rFonts w:ascii="Times" w:hAnsi="Times"/>
          <w:b/>
          <w:noProof/>
          <w:position w:val="-20"/>
        </w:rPr>
        <w:object w:dxaOrig="1280" w:dyaOrig="600" w14:anchorId="0650A2BF">
          <v:shape id="_x0000_i1047" type="#_x0000_t75" alt="" style="width:64.8pt;height:30.25pt;mso-width-percent:0;mso-height-percent:0;mso-width-percent:0;mso-height-percent:0" o:ole="">
            <v:imagedata r:id="rId9" o:title=""/>
          </v:shape>
          <o:OLEObject Type="Embed" ProgID="Equation.DSMT4" ShapeID="_x0000_i1047" DrawAspect="Content" ObjectID="_1703867453" r:id="rId10"/>
        </w:object>
      </w:r>
    </w:p>
    <w:p w:rsidR="008F3319" w:rsidRPr="00224C41" w:rsidRDefault="00BC28E3" w:rsidP="00F42175">
      <w:pPr>
        <w:tabs>
          <w:tab w:val="left" w:pos="567"/>
          <w:tab w:val="left" w:pos="5954"/>
        </w:tabs>
        <w:ind w:left="284"/>
        <w:rPr>
          <w:rFonts w:ascii="Times" w:hAnsi="Times"/>
          <w:position w:val="8"/>
          <w:lang w:val="it-IT"/>
        </w:rPr>
      </w:pPr>
      <w:r>
        <w:rPr>
          <w:rFonts w:ascii="Times" w:hAnsi="Times"/>
          <w:b/>
          <w:lang w:val="it-IT"/>
        </w:rPr>
        <w:t>C</w:t>
      </w:r>
      <w:r w:rsidR="008F3319" w:rsidRPr="00955360">
        <w:rPr>
          <w:rFonts w:ascii="Times" w:hAnsi="Times"/>
          <w:b/>
          <w:lang w:val="it-IT"/>
        </w:rPr>
        <w:t xml:space="preserve">. </w:t>
      </w:r>
      <w:r w:rsidR="008F3319">
        <w:rPr>
          <w:rFonts w:ascii="Times" w:hAnsi="Times"/>
          <w:lang w:val="it-IT"/>
        </w:rPr>
        <w:t xml:space="preserve">Non trovo </w:t>
      </w:r>
      <w:r w:rsidR="00FD315F" w:rsidRPr="00FD315F">
        <w:rPr>
          <w:rFonts w:ascii="Times" w:hAnsi="Times"/>
          <w:b/>
          <w:noProof/>
          <w:position w:val="-6"/>
          <w:lang w:val="it-IT"/>
        </w:rPr>
        <w:object w:dxaOrig="620" w:dyaOrig="380" w14:anchorId="51358E82">
          <v:shape id="_x0000_i1046" type="#_x0000_t75" alt="" style="width:30.95pt;height:18.7pt;mso-width-percent:0;mso-height-percent:0;mso-width-percent:0;mso-height-percent:0" o:ole="">
            <v:imagedata r:id="rId11" o:title=""/>
          </v:shape>
          <o:OLEObject Type="Embed" ProgID="Equation.DSMT4" ShapeID="_x0000_i1046" DrawAspect="Content" ObjectID="_1703867454" r:id="rId12"/>
        </w:object>
      </w:r>
      <w:r w:rsidR="008F3319" w:rsidRPr="00955360">
        <w:rPr>
          <w:rFonts w:ascii="Times" w:hAnsi="Times"/>
          <w:b/>
          <w:lang w:val="it-IT"/>
        </w:rPr>
        <w:t xml:space="preserve"> </w:t>
      </w:r>
      <w:r w:rsidR="008F3319" w:rsidRPr="00955360">
        <w:rPr>
          <w:rFonts w:ascii="Times" w:hAnsi="Times"/>
          <w:lang w:val="it-IT"/>
        </w:rPr>
        <w:t>nell’insieme dei numeri reali</w:t>
      </w:r>
      <w:r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D</w:t>
      </w:r>
      <w:r w:rsidRPr="00955360">
        <w:rPr>
          <w:rFonts w:ascii="Times" w:hAnsi="Times"/>
          <w:b/>
          <w:lang w:val="it-IT"/>
        </w:rPr>
        <w:t>.</w:t>
      </w:r>
      <w:r>
        <w:rPr>
          <w:rFonts w:ascii="Times" w:hAnsi="Times"/>
          <w:b/>
          <w:lang w:val="it-IT"/>
        </w:rPr>
        <w:tab/>
      </w:r>
      <w:r w:rsidR="00FD315F" w:rsidRPr="0048112B">
        <w:rPr>
          <w:rFonts w:ascii="Times" w:hAnsi="Times"/>
          <w:b/>
          <w:noProof/>
          <w:position w:val="-6"/>
        </w:rPr>
        <w:object w:dxaOrig="1680" w:dyaOrig="380" w14:anchorId="66B673F7">
          <v:shape id="_x0000_i1045" type="#_x0000_t75" alt="" style="width:84.25pt;height:18.7pt;mso-width-percent:0;mso-height-percent:0;mso-width-percent:0;mso-height-percent:0" o:ole="">
            <v:imagedata r:id="rId13" o:title=""/>
          </v:shape>
          <o:OLEObject Type="Embed" ProgID="Equation.DSMT4" ShapeID="_x0000_i1045" DrawAspect="Content" ObjectID="_1703867455" r:id="rId14"/>
        </w:object>
      </w:r>
    </w:p>
    <w:p w:rsidR="008F3319" w:rsidRDefault="008F3319" w:rsidP="00F42175">
      <w:pPr>
        <w:ind w:left="284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E.</w:t>
      </w:r>
      <w:r>
        <w:rPr>
          <w:rFonts w:ascii="Times" w:hAnsi="Times"/>
          <w:lang w:val="it-IT"/>
        </w:rPr>
        <w:t xml:space="preserve"> Non trovo</w:t>
      </w:r>
      <w:r w:rsidR="00FD315F" w:rsidRPr="00FD315F">
        <w:rPr>
          <w:rFonts w:ascii="Times" w:hAnsi="Times"/>
          <w:b/>
          <w:noProof/>
          <w:position w:val="-6"/>
          <w:lang w:val="it-IT"/>
        </w:rPr>
        <w:object w:dxaOrig="520" w:dyaOrig="380" w14:anchorId="034E65D5">
          <v:shape id="_x0000_i1044" type="#_x0000_t75" alt="" style="width:25.9pt;height:18.7pt;mso-width-percent:0;mso-height-percent:0;mso-width-percent:0;mso-height-percent:0" o:ole="">
            <v:imagedata r:id="rId15" o:title=""/>
          </v:shape>
          <o:OLEObject Type="Embed" ProgID="Equation.DSMT4" ShapeID="_x0000_i1044" DrawAspect="Content" ObjectID="_1703867456" r:id="rId16"/>
        </w:object>
      </w:r>
      <w:r w:rsidRPr="00955360">
        <w:rPr>
          <w:rFonts w:ascii="Times" w:hAnsi="Times"/>
          <w:b/>
          <w:lang w:val="it-IT"/>
        </w:rPr>
        <w:t xml:space="preserve"> </w:t>
      </w:r>
      <w:r w:rsidRPr="00955360">
        <w:rPr>
          <w:rFonts w:ascii="Times" w:hAnsi="Times"/>
          <w:lang w:val="it-IT"/>
        </w:rPr>
        <w:t>nell’insieme dei numeri reali</w:t>
      </w:r>
    </w:p>
    <w:p w:rsidR="00F42175" w:rsidRPr="00955360" w:rsidRDefault="00F42175" w:rsidP="00F42175">
      <w:pPr>
        <w:ind w:left="357" w:hanging="357"/>
        <w:rPr>
          <w:rFonts w:ascii="Times" w:hAnsi="Times"/>
          <w:b/>
          <w:lang w:val="it-IT"/>
        </w:rPr>
      </w:pPr>
      <w:r>
        <w:rPr>
          <w:rFonts w:ascii="Times" w:hAnsi="Times"/>
          <w:b/>
          <w:lang w:val="it-IT"/>
        </w:rPr>
        <w:t>2</w:t>
      </w:r>
      <w:r w:rsidRPr="00955360">
        <w:rPr>
          <w:rFonts w:ascii="Times" w:hAnsi="Times"/>
          <w:b/>
          <w:lang w:val="it-IT"/>
        </w:rPr>
        <w:t xml:space="preserve">. </w:t>
      </w:r>
      <w:r w:rsidRPr="00955360">
        <w:rPr>
          <w:rFonts w:ascii="Times" w:hAnsi="Times"/>
          <w:lang w:val="it-IT"/>
        </w:rPr>
        <w:t xml:space="preserve">Quale dei seguenti numeri è esattamente l’inverso di </w:t>
      </w:r>
      <w:r w:rsidR="00FD315F" w:rsidRPr="00D45DB0">
        <w:rPr>
          <w:rFonts w:ascii="Times" w:hAnsi="Times"/>
          <w:noProof/>
          <w:position w:val="-6"/>
        </w:rPr>
        <w:object w:dxaOrig="380" w:dyaOrig="380" w14:anchorId="099FB52A">
          <v:shape id="_x0000_i1043" type="#_x0000_t75" alt="" style="width:18.7pt;height:18.7pt;mso-width-percent:0;mso-height-percent:0;mso-width-percent:0;mso-height-percent:0" o:ole="">
            <v:imagedata r:id="rId17" o:title=""/>
          </v:shape>
          <o:OLEObject Type="Embed" ProgID="Equation.DSMT4" ShapeID="_x0000_i1043" DrawAspect="Content" ObjectID="_1703867457" r:id="rId18"/>
        </w:object>
      </w:r>
      <w:r w:rsidRPr="00955360">
        <w:rPr>
          <w:rFonts w:ascii="Times" w:hAnsi="Times"/>
          <w:lang w:val="it-IT"/>
        </w:rPr>
        <w:t>?</w:t>
      </w:r>
    </w:p>
    <w:p w:rsidR="00F42175" w:rsidRPr="00F96B9A" w:rsidRDefault="00F42175" w:rsidP="00F42175">
      <w:pPr>
        <w:tabs>
          <w:tab w:val="left" w:pos="1985"/>
          <w:tab w:val="left" w:pos="3402"/>
          <w:tab w:val="left" w:pos="4820"/>
          <w:tab w:val="left" w:pos="6946"/>
        </w:tabs>
        <w:ind w:left="284"/>
        <w:rPr>
          <w:rFonts w:ascii="Times" w:hAnsi="Times"/>
          <w:lang w:val="it-IT"/>
        </w:rPr>
      </w:pPr>
      <w:r w:rsidRPr="00955360">
        <w:rPr>
          <w:rFonts w:ascii="Times" w:hAnsi="Times"/>
          <w:b/>
          <w:lang w:val="it-IT"/>
        </w:rPr>
        <w:t>A.</w:t>
      </w:r>
      <w:r w:rsidRPr="00955360">
        <w:rPr>
          <w:rFonts w:ascii="Times" w:hAnsi="Times"/>
          <w:lang w:val="it-IT"/>
        </w:rPr>
        <w:t xml:space="preserve"> </w:t>
      </w:r>
      <w:r w:rsidR="00FD315F" w:rsidRPr="00D45DB0">
        <w:rPr>
          <w:rFonts w:ascii="Times" w:hAnsi="Times"/>
          <w:noProof/>
          <w:position w:val="-6"/>
        </w:rPr>
        <w:object w:dxaOrig="520" w:dyaOrig="380" w14:anchorId="45B5165D">
          <v:shape id="_x0000_i1042" type="#_x0000_t75" alt="" style="width:25.9pt;height:18.7pt;mso-width-percent:0;mso-height-percent:0;mso-width-percent:0;mso-height-percent:0" o:ole="">
            <v:imagedata r:id="rId19" o:title=""/>
          </v:shape>
          <o:OLEObject Type="Embed" ProgID="Equation.DSMT4" ShapeID="_x0000_i1042" DrawAspect="Content" ObjectID="_1703867458" r:id="rId20"/>
        </w:object>
      </w:r>
      <w:r w:rsidRPr="00955360">
        <w:rPr>
          <w:rFonts w:ascii="Times" w:hAnsi="Times"/>
          <w:lang w:val="it-IT"/>
        </w:rPr>
        <w:tab/>
      </w:r>
      <w:r w:rsidRPr="00F42175">
        <w:rPr>
          <w:rFonts w:ascii="Times" w:hAnsi="Times"/>
          <w:b/>
          <w:lang w:val="it-IT"/>
        </w:rPr>
        <w:t>B.</w:t>
      </w:r>
      <w:r>
        <w:rPr>
          <w:rFonts w:ascii="Times" w:hAnsi="Times"/>
          <w:b/>
          <w:lang w:val="it-IT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it-IT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32"/>
                    <w:lang w:val="it-IT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it-IT"/>
              </w:rPr>
              <m:t>2</m:t>
            </m:r>
          </m:den>
        </m:f>
      </m:oMath>
      <w:r w:rsidRPr="00F96B9A">
        <w:rPr>
          <w:rFonts w:ascii="Times" w:hAnsi="Times"/>
          <w:lang w:val="it-IT"/>
        </w:rPr>
        <w:tab/>
      </w:r>
      <w:r>
        <w:rPr>
          <w:rFonts w:ascii="Times" w:hAnsi="Times"/>
          <w:b/>
          <w:lang w:val="it-IT"/>
        </w:rPr>
        <w:t>C</w:t>
      </w:r>
      <w:r w:rsidRPr="00955360">
        <w:rPr>
          <w:rFonts w:ascii="Times" w:hAnsi="Times"/>
          <w:b/>
          <w:lang w:val="it-IT"/>
        </w:rPr>
        <w:t>.</w:t>
      </w:r>
      <w:r w:rsidRPr="00F96B9A">
        <w:rPr>
          <w:rFonts w:ascii="Times" w:hAnsi="Times"/>
          <w:lang w:val="it-IT"/>
        </w:rPr>
        <w:t xml:space="preserve"> </w:t>
      </w:r>
      <w:r w:rsidR="00FD315F" w:rsidRPr="00D45DB0">
        <w:rPr>
          <w:rFonts w:ascii="Times" w:hAnsi="Times"/>
          <w:noProof/>
          <w:position w:val="-28"/>
        </w:rPr>
        <w:object w:dxaOrig="480" w:dyaOrig="700" w14:anchorId="452A8AE6">
          <v:shape id="_x0000_i1041" type="#_x0000_t75" alt="" style="width:23.75pt;height:35.3pt;mso-width-percent:0;mso-height-percent:0;mso-width-percent:0;mso-height-percent:0" o:ole="">
            <v:imagedata r:id="rId21" o:title=""/>
          </v:shape>
          <o:OLEObject Type="Embed" ProgID="Equation.DSMT4" ShapeID="_x0000_i1041" DrawAspect="Content" ObjectID="_1703867459" r:id="rId22"/>
        </w:object>
      </w:r>
      <w:r w:rsidRPr="00955360">
        <w:rPr>
          <w:rFonts w:ascii="Times" w:hAnsi="Times"/>
          <w:lang w:val="it-IT"/>
        </w:rPr>
        <w:tab/>
      </w:r>
      <w:r w:rsidRPr="00955360">
        <w:rPr>
          <w:rFonts w:ascii="Times" w:hAnsi="Times"/>
          <w:b/>
          <w:lang w:val="it-IT"/>
        </w:rPr>
        <w:t>D.</w:t>
      </w:r>
      <w:r w:rsidRPr="00955360">
        <w:rPr>
          <w:rFonts w:ascii="Times" w:hAnsi="Times"/>
          <w:lang w:val="it-IT"/>
        </w:rPr>
        <w:t xml:space="preserve"> 0,</w:t>
      </w:r>
      <w:r>
        <w:rPr>
          <w:rFonts w:ascii="Times" w:hAnsi="Times"/>
          <w:lang w:val="it-IT"/>
        </w:rPr>
        <w:t>70710678</w:t>
      </w:r>
      <w:r>
        <w:rPr>
          <w:rFonts w:ascii="Times" w:hAnsi="Times"/>
          <w:lang w:val="it-IT"/>
        </w:rPr>
        <w:tab/>
      </w:r>
      <w:r w:rsidRPr="00955360">
        <w:rPr>
          <w:rFonts w:ascii="Times" w:hAnsi="Times"/>
          <w:lang w:val="it-IT"/>
        </w:rPr>
        <w:tab/>
      </w:r>
      <w:r w:rsidRPr="00955360">
        <w:rPr>
          <w:rFonts w:ascii="Times" w:hAnsi="Times"/>
          <w:b/>
          <w:lang w:val="it-IT"/>
        </w:rPr>
        <w:t xml:space="preserve">E. </w:t>
      </w:r>
      <w:r w:rsidR="00FD315F" w:rsidRPr="00FD315F">
        <w:rPr>
          <w:rFonts w:ascii="Times" w:hAnsi="Times"/>
          <w:b/>
          <w:noProof/>
          <w:position w:val="-30"/>
          <w:lang w:val="it-IT"/>
        </w:rPr>
        <w:object w:dxaOrig="420" w:dyaOrig="720" w14:anchorId="2E35F462">
          <v:shape id="_x0000_i1040" type="#_x0000_t75" alt="" style="width:20.9pt;height:36pt;mso-width-percent:0;mso-height-percent:0;mso-width-percent:0;mso-height-percent:0" o:ole="">
            <v:imagedata r:id="rId23" o:title=""/>
          </v:shape>
          <o:OLEObject Type="Embed" ProgID="Equation.DSMT4" ShapeID="_x0000_i1040" DrawAspect="Content" ObjectID="_1703867460" r:id="rId24"/>
        </w:object>
      </w:r>
      <w:r w:rsidR="00970304">
        <w:rPr>
          <w:rFonts w:ascii="Times" w:hAnsi="Times"/>
          <w:b/>
          <w:noProof/>
          <w:lang w:val="it-IT"/>
        </w:rPr>
        <w:t xml:space="preserve">   </w:t>
      </w:r>
    </w:p>
    <w:p w:rsidR="00F42175" w:rsidRPr="00955360" w:rsidRDefault="00F42175" w:rsidP="00F42175">
      <w:pPr>
        <w:spacing w:before="60"/>
        <w:ind w:left="357" w:hanging="357"/>
        <w:rPr>
          <w:rFonts w:ascii="Times" w:hAnsi="Times"/>
          <w:b/>
          <w:lang w:val="it-IT"/>
        </w:rPr>
      </w:pPr>
      <w:r>
        <w:rPr>
          <w:rFonts w:ascii="Times" w:hAnsi="Times"/>
          <w:b/>
          <w:lang w:val="it-IT"/>
        </w:rPr>
        <w:t>3</w:t>
      </w:r>
      <w:r w:rsidRPr="00955360">
        <w:rPr>
          <w:rFonts w:ascii="Times" w:hAnsi="Times"/>
          <w:b/>
          <w:lang w:val="it-IT"/>
        </w:rPr>
        <w:t>. S</w:t>
      </w:r>
      <w:r w:rsidRPr="00955360">
        <w:rPr>
          <w:rFonts w:ascii="Times" w:hAnsi="Times"/>
          <w:lang w:val="it-IT"/>
        </w:rPr>
        <w:t xml:space="preserve">cegli l’unica affermazione </w:t>
      </w:r>
      <w:r w:rsidRPr="00955360">
        <w:rPr>
          <w:rFonts w:ascii="Times" w:hAnsi="Times"/>
          <w:b/>
          <w:lang w:val="it-IT"/>
        </w:rPr>
        <w:t>vera</w:t>
      </w:r>
    </w:p>
    <w:p w:rsidR="00F42175" w:rsidRPr="00955360" w:rsidRDefault="00F42175" w:rsidP="00680AEF">
      <w:pPr>
        <w:tabs>
          <w:tab w:val="left" w:pos="2127"/>
          <w:tab w:val="left" w:pos="3686"/>
          <w:tab w:val="left" w:pos="6521"/>
          <w:tab w:val="left" w:pos="8080"/>
        </w:tabs>
        <w:ind w:left="284"/>
        <w:rPr>
          <w:lang w:val="it-IT"/>
        </w:rPr>
      </w:pPr>
      <w:r>
        <w:rPr>
          <w:b/>
          <w:lang w:val="it-IT"/>
        </w:rPr>
        <w:t>A</w:t>
      </w:r>
      <w:r w:rsidRPr="00955360">
        <w:rPr>
          <w:b/>
          <w:lang w:val="it-IT"/>
        </w:rPr>
        <w:t>.</w:t>
      </w:r>
      <w:r w:rsidRPr="00955360">
        <w:rPr>
          <w:lang w:val="it-IT"/>
        </w:rPr>
        <w:t xml:space="preserve"> </w:t>
      </w:r>
      <w:r w:rsidR="00FD315F" w:rsidRPr="00FD315F">
        <w:rPr>
          <w:noProof/>
          <w:position w:val="-30"/>
          <w:lang w:val="it-IT"/>
        </w:rPr>
        <w:object w:dxaOrig="740" w:dyaOrig="760" w14:anchorId="65D25D24">
          <v:shape id="_x0000_i1039" type="#_x0000_t75" alt="" style="width:36.7pt;height:37.45pt;mso-width-percent:0;mso-height-percent:0;mso-width-percent:0;mso-height-percent:0" o:ole="">
            <v:imagedata r:id="rId25" o:title=""/>
          </v:shape>
          <o:OLEObject Type="Embed" ProgID="Equation.DSMT4" ShapeID="_x0000_i1039" DrawAspect="Content" ObjectID="_1703867461" r:id="rId26"/>
        </w:object>
      </w:r>
      <w:r>
        <w:rPr>
          <w:noProof/>
          <w:lang w:val="it-IT"/>
        </w:rPr>
        <w:tab/>
      </w:r>
      <w:r>
        <w:rPr>
          <w:rFonts w:ascii="Times" w:hAnsi="Times"/>
          <w:b/>
          <w:lang w:val="it-IT"/>
        </w:rPr>
        <w:t>B</w:t>
      </w:r>
      <w:r w:rsidRPr="00955360">
        <w:rPr>
          <w:rFonts w:ascii="Times" w:hAnsi="Times"/>
          <w:b/>
          <w:lang w:val="it-IT"/>
        </w:rPr>
        <w:t xml:space="preserve">. </w:t>
      </w:r>
      <w:r w:rsidR="00FD315F" w:rsidRPr="00FD315F">
        <w:rPr>
          <w:rFonts w:ascii="Times" w:hAnsi="Times"/>
          <w:b/>
          <w:noProof/>
          <w:position w:val="-24"/>
          <w:lang w:val="it-IT"/>
        </w:rPr>
        <w:object w:dxaOrig="740" w:dyaOrig="700" w14:anchorId="2F494F86">
          <v:shape id="_x0000_i1038" type="#_x0000_t75" alt="" style="width:36.7pt;height:35.3pt;mso-width-percent:0;mso-height-percent:0;mso-width-percent:0;mso-height-percent:0" o:ole="">
            <v:imagedata r:id="rId27" o:title=""/>
          </v:shape>
          <o:OLEObject Type="Embed" ProgID="Equation.DSMT4" ShapeID="_x0000_i1038" DrawAspect="Content" ObjectID="_1703867462" r:id="rId28"/>
        </w:object>
      </w:r>
      <w:r>
        <w:rPr>
          <w:rFonts w:ascii="Times" w:hAnsi="Times"/>
          <w:b/>
          <w:lang w:val="it-IT"/>
        </w:rPr>
        <w:tab/>
        <w:t>C</w:t>
      </w:r>
      <w:r w:rsidRPr="00955360">
        <w:rPr>
          <w:rFonts w:ascii="Times" w:hAnsi="Times"/>
          <w:b/>
          <w:lang w:val="it-IT"/>
        </w:rPr>
        <w:t xml:space="preserve">. </w:t>
      </w:r>
      <w:r w:rsidR="00FD315F" w:rsidRPr="00FD315F">
        <w:rPr>
          <w:rFonts w:ascii="Times" w:hAnsi="Times"/>
          <w:b/>
          <w:noProof/>
          <w:position w:val="-30"/>
          <w:lang w:val="it-IT"/>
        </w:rPr>
        <w:object w:dxaOrig="400" w:dyaOrig="720" w14:anchorId="08701276">
          <v:shape id="_x0000_i1037" type="#_x0000_t75" alt="" style="width:20.15pt;height:36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703867463" r:id="rId30"/>
        </w:object>
      </w:r>
      <w:r w:rsidRPr="00955360">
        <w:rPr>
          <w:rFonts w:ascii="Times" w:hAnsi="Times"/>
          <w:b/>
          <w:lang w:val="it-IT"/>
        </w:rPr>
        <w:t xml:space="preserve"> </w:t>
      </w:r>
      <w:r w:rsidRPr="00955360">
        <w:rPr>
          <w:rFonts w:ascii="Times" w:hAnsi="Times"/>
          <w:lang w:val="it-IT"/>
        </w:rPr>
        <w:t>non ha risultato</w:t>
      </w:r>
      <w:r w:rsidRPr="00955360">
        <w:rPr>
          <w:rFonts w:ascii="Times" w:hAnsi="Times"/>
          <w:lang w:val="it-IT"/>
        </w:rPr>
        <w:tab/>
      </w:r>
      <w:r>
        <w:rPr>
          <w:b/>
          <w:lang w:val="it-IT"/>
        </w:rPr>
        <w:t>D</w:t>
      </w:r>
      <w:r w:rsidRPr="00955360">
        <w:rPr>
          <w:b/>
          <w:lang w:val="it-IT"/>
        </w:rPr>
        <w:t>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5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>=</m:t>
        </m:r>
        <m:r>
          <w:rPr>
            <w:rFonts w:ascii="Cambria Math" w:hAnsi="Cambria Math"/>
            <w:sz w:val="28"/>
            <w:szCs w:val="28"/>
            <w:lang w:val="it-IT"/>
          </w:rPr>
          <m:t>1</m:t>
        </m:r>
      </m:oMath>
      <w:r w:rsidRPr="00955360">
        <w:rPr>
          <w:lang w:val="it-IT"/>
        </w:rPr>
        <w:tab/>
      </w:r>
      <w:r>
        <w:rPr>
          <w:rFonts w:ascii="Times" w:hAnsi="Times"/>
          <w:b/>
          <w:lang w:val="it-IT"/>
        </w:rPr>
        <w:t>E</w:t>
      </w:r>
      <w:r w:rsidRPr="00955360">
        <w:rPr>
          <w:rFonts w:ascii="Times" w:hAnsi="Times"/>
          <w:b/>
          <w:lang w:val="it-IT"/>
        </w:rPr>
        <w:t>.</w:t>
      </w:r>
      <w:r w:rsidRPr="00955360">
        <w:rPr>
          <w:lang w:val="it-IT"/>
        </w:rPr>
        <w:t xml:space="preserve"> </w:t>
      </w:r>
      <w:r w:rsidR="00FD315F" w:rsidRPr="00FD315F">
        <w:rPr>
          <w:noProof/>
          <w:position w:val="-30"/>
          <w:lang w:val="it-IT"/>
        </w:rPr>
        <w:object w:dxaOrig="740" w:dyaOrig="720" w14:anchorId="32F06432">
          <v:shape id="_x0000_i1036" type="#_x0000_t75" alt="" style="width:36.7pt;height:36pt;mso-width-percent:0;mso-height-percent:0;mso-width-percent:0;mso-height-percent:0" o:ole="">
            <v:imagedata r:id="rId31" o:title=""/>
          </v:shape>
          <o:OLEObject Type="Embed" ProgID="Equation.DSMT4" ShapeID="_x0000_i1036" DrawAspect="Content" ObjectID="_1703867464" r:id="rId32"/>
        </w:object>
      </w:r>
    </w:p>
    <w:p w:rsidR="00425675" w:rsidRPr="006746C5" w:rsidRDefault="00F42175" w:rsidP="00F42175">
      <w:pPr>
        <w:spacing w:before="40" w:after="40"/>
        <w:rPr>
          <w:b/>
          <w:szCs w:val="28"/>
          <w:lang w:val="it-IT"/>
        </w:rPr>
      </w:pPr>
      <w:r>
        <w:rPr>
          <w:b/>
          <w:szCs w:val="28"/>
          <w:lang w:val="it-IT"/>
        </w:rPr>
        <w:t>4</w:t>
      </w:r>
      <w:r w:rsidR="00425675" w:rsidRPr="006746C5">
        <w:rPr>
          <w:szCs w:val="28"/>
          <w:lang w:val="it-IT"/>
        </w:rPr>
        <w:t>. Completa la seguente tabella come mostra la prima riga, per eseguire moltiplicazioni fra numeri reali.</w:t>
      </w:r>
    </w:p>
    <w:tbl>
      <w:tblPr>
        <w:tblW w:w="93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6520"/>
      </w:tblGrid>
      <w:tr w:rsidR="00425675" w:rsidRPr="00B25064" w:rsidTr="00425675">
        <w:tc>
          <w:tcPr>
            <w:tcW w:w="2864" w:type="dxa"/>
          </w:tcPr>
          <w:p w:rsidR="00425675" w:rsidRPr="0020199C" w:rsidRDefault="00425675" w:rsidP="00F42175">
            <w:pPr>
              <w:spacing w:before="40" w:after="4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Prodotti</w:t>
            </w:r>
            <w:proofErr w:type="spellEnd"/>
            <w:r>
              <w:rPr>
                <w:b/>
                <w:szCs w:val="28"/>
              </w:rPr>
              <w:t xml:space="preserve"> di numeri </w:t>
            </w:r>
            <w:proofErr w:type="spellStart"/>
            <w:r>
              <w:rPr>
                <w:b/>
                <w:szCs w:val="28"/>
              </w:rPr>
              <w:t>reali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425675" w:rsidRPr="0020199C" w:rsidRDefault="00425675" w:rsidP="00F42175">
            <w:pPr>
              <w:spacing w:before="40" w:after="40"/>
              <w:jc w:val="center"/>
              <w:rPr>
                <w:b/>
                <w:szCs w:val="28"/>
              </w:rPr>
            </w:pPr>
            <w:proofErr w:type="spellStart"/>
            <w:r w:rsidRPr="0020199C">
              <w:rPr>
                <w:b/>
                <w:szCs w:val="28"/>
              </w:rPr>
              <w:t>Osservazioni</w:t>
            </w:r>
            <w:proofErr w:type="spellEnd"/>
          </w:p>
        </w:tc>
      </w:tr>
      <w:tr w:rsidR="00425675" w:rsidRPr="00A4649B" w:rsidTr="00425675">
        <w:tc>
          <w:tcPr>
            <w:tcW w:w="2864" w:type="dxa"/>
          </w:tcPr>
          <w:p w:rsidR="00425675" w:rsidRPr="0020199C" w:rsidRDefault="00FD315F" w:rsidP="00F42175">
            <w:pPr>
              <w:rPr>
                <w:szCs w:val="28"/>
              </w:rPr>
            </w:pPr>
            <w:r w:rsidRPr="000C60DB">
              <w:rPr>
                <w:noProof/>
                <w:position w:val="-14"/>
                <w:szCs w:val="28"/>
              </w:rPr>
              <w:object w:dxaOrig="1680" w:dyaOrig="460" w14:anchorId="651A9F82">
                <v:shape id="_x0000_i1035" type="#_x0000_t75" alt="" style="width:77.05pt;height:21.6pt;mso-width-percent:0;mso-height-percent:0;mso-width-percent:0;mso-height-percent:0" o:ole="">
                  <v:imagedata r:id="rId33" o:title=""/>
                </v:shape>
                <o:OLEObject Type="Embed" ProgID="Equation.DSMT4" ShapeID="_x0000_i1035" DrawAspect="Content" ObjectID="_1703867465" r:id="rId34"/>
              </w:object>
            </w:r>
          </w:p>
        </w:tc>
        <w:tc>
          <w:tcPr>
            <w:tcW w:w="6520" w:type="dxa"/>
          </w:tcPr>
          <w:p w:rsidR="00425675" w:rsidRPr="006746C5" w:rsidRDefault="00425675" w:rsidP="00F42175">
            <w:pPr>
              <w:rPr>
                <w:szCs w:val="28"/>
                <w:lang w:val="it-IT"/>
              </w:rPr>
            </w:pPr>
            <w:r w:rsidRPr="006746C5">
              <w:rPr>
                <w:szCs w:val="28"/>
                <w:lang w:val="it-IT"/>
              </w:rPr>
              <w:t xml:space="preserve">Per indicare il prodotto scrivo affiancati numero </w:t>
            </w:r>
            <w:r>
              <w:rPr>
                <w:szCs w:val="28"/>
                <w:lang w:val="it-IT"/>
              </w:rPr>
              <w:t>intero</w:t>
            </w:r>
            <w:r w:rsidRPr="006746C5">
              <w:rPr>
                <w:szCs w:val="28"/>
                <w:lang w:val="it-IT"/>
              </w:rPr>
              <w:t xml:space="preserve"> e radicale  </w:t>
            </w:r>
          </w:p>
        </w:tc>
      </w:tr>
      <w:tr w:rsidR="00425675" w:rsidRPr="00A4649B" w:rsidTr="00425675">
        <w:tc>
          <w:tcPr>
            <w:tcW w:w="2864" w:type="dxa"/>
          </w:tcPr>
          <w:p w:rsidR="00425675" w:rsidRPr="0020199C" w:rsidRDefault="00FD315F" w:rsidP="00F42175">
            <w:pPr>
              <w:rPr>
                <w:szCs w:val="28"/>
              </w:rPr>
            </w:pPr>
            <w:r w:rsidRPr="000C60DB">
              <w:rPr>
                <w:noProof/>
                <w:position w:val="-24"/>
                <w:szCs w:val="28"/>
              </w:rPr>
              <w:object w:dxaOrig="2000" w:dyaOrig="700" w14:anchorId="4B8026F1">
                <v:shape id="_x0000_i1034" type="#_x0000_t75" alt="" style="width:84.95pt;height:29.5pt;mso-width-percent:0;mso-height-percent:0;mso-width-percent:0;mso-height-percent:0" o:ole="">
                  <v:imagedata r:id="rId35" o:title=""/>
                </v:shape>
                <o:OLEObject Type="Embed" ProgID="Equation.DSMT4" ShapeID="_x0000_i1034" DrawAspect="Content" ObjectID="_1703867466" r:id="rId36"/>
              </w:object>
            </w:r>
          </w:p>
        </w:tc>
        <w:tc>
          <w:tcPr>
            <w:tcW w:w="6520" w:type="dxa"/>
          </w:tcPr>
          <w:p w:rsidR="00425675" w:rsidRPr="006746C5" w:rsidRDefault="00425675" w:rsidP="00F42175">
            <w:pPr>
              <w:rPr>
                <w:szCs w:val="28"/>
                <w:lang w:val="it-IT"/>
              </w:rPr>
            </w:pPr>
            <w:r w:rsidRPr="006746C5">
              <w:rPr>
                <w:szCs w:val="28"/>
                <w:lang w:val="it-IT"/>
              </w:rPr>
              <w:t>Per indicare il prodotto scrivo affiancati frazione e radicale, oppure scrivo il prodotto del radicale per il numeratore</w:t>
            </w:r>
          </w:p>
        </w:tc>
      </w:tr>
      <w:tr w:rsidR="00425675" w:rsidRPr="00D54A0C" w:rsidTr="00425675">
        <w:tc>
          <w:tcPr>
            <w:tcW w:w="2864" w:type="dxa"/>
          </w:tcPr>
          <w:p w:rsidR="00425675" w:rsidRPr="0020199C" w:rsidRDefault="00FD315F" w:rsidP="00F42175">
            <w:pPr>
              <w:rPr>
                <w:szCs w:val="28"/>
              </w:rPr>
            </w:pPr>
            <w:r w:rsidRPr="000C60DB">
              <w:rPr>
                <w:noProof/>
                <w:position w:val="-24"/>
                <w:szCs w:val="28"/>
              </w:rPr>
              <w:object w:dxaOrig="980" w:dyaOrig="660" w14:anchorId="005C5944">
                <v:shape id="_x0000_i1033" type="#_x0000_t75" alt="" style="width:49.7pt;height:33.1pt;mso-width-percent:0;mso-height-percent:0;mso-width-percent:0;mso-height-percent:0" o:ole="">
                  <v:imagedata r:id="rId37" o:title=""/>
                </v:shape>
                <o:OLEObject Type="Embed" ProgID="Equation.DSMT4" ShapeID="_x0000_i1033" DrawAspect="Content" ObjectID="_1703867467" r:id="rId38"/>
              </w:object>
            </w:r>
            <w:r w:rsidR="00425675">
              <w:rPr>
                <w:noProof/>
                <w:szCs w:val="28"/>
              </w:rPr>
              <w:t>………………</w:t>
            </w:r>
          </w:p>
        </w:tc>
        <w:tc>
          <w:tcPr>
            <w:tcW w:w="6520" w:type="dxa"/>
          </w:tcPr>
          <w:p w:rsidR="00425675" w:rsidRPr="006746C5" w:rsidRDefault="00425675" w:rsidP="00F42175">
            <w:pPr>
              <w:rPr>
                <w:szCs w:val="28"/>
                <w:lang w:val="it-IT"/>
              </w:rPr>
            </w:pPr>
          </w:p>
        </w:tc>
      </w:tr>
      <w:tr w:rsidR="00425675" w:rsidRPr="00A4649B" w:rsidTr="00425675">
        <w:tc>
          <w:tcPr>
            <w:tcW w:w="2864" w:type="dxa"/>
          </w:tcPr>
          <w:p w:rsidR="00425675" w:rsidRPr="0020199C" w:rsidRDefault="00FD315F" w:rsidP="00F42175">
            <w:pPr>
              <w:rPr>
                <w:szCs w:val="28"/>
              </w:rPr>
            </w:pPr>
            <w:r w:rsidRPr="000C60DB">
              <w:rPr>
                <w:noProof/>
                <w:position w:val="-24"/>
                <w:szCs w:val="28"/>
              </w:rPr>
              <w:object w:dxaOrig="1580" w:dyaOrig="660" w14:anchorId="359E8972">
                <v:shape id="_x0000_i1032" type="#_x0000_t75" alt="" style="width:74.9pt;height:30.95pt;mso-width-percent:0;mso-height-percent:0;mso-width-percent:0;mso-height-percent:0" o:ole="">
                  <v:imagedata r:id="rId39" o:title=""/>
                </v:shape>
                <o:OLEObject Type="Embed" ProgID="Equation.DSMT4" ShapeID="_x0000_i1032" DrawAspect="Content" ObjectID="_1703867468" r:id="rId40"/>
              </w:object>
            </w:r>
          </w:p>
        </w:tc>
        <w:tc>
          <w:tcPr>
            <w:tcW w:w="6520" w:type="dxa"/>
          </w:tcPr>
          <w:p w:rsidR="00425675" w:rsidRPr="006746C5" w:rsidRDefault="00425675" w:rsidP="00F42175">
            <w:pPr>
              <w:rPr>
                <w:szCs w:val="28"/>
                <w:lang w:val="it-IT"/>
              </w:rPr>
            </w:pPr>
            <w:r w:rsidRPr="006746C5">
              <w:rPr>
                <w:szCs w:val="28"/>
                <w:lang w:val="it-IT"/>
              </w:rPr>
              <w:t xml:space="preserve">Per indicare il prodotto scrivo affiancati frazione e simbolo </w:t>
            </w:r>
            <w:r w:rsidRPr="0020199C">
              <w:rPr>
                <w:szCs w:val="28"/>
              </w:rPr>
              <w:t>π</w:t>
            </w:r>
            <w:r w:rsidRPr="006746C5">
              <w:rPr>
                <w:szCs w:val="28"/>
                <w:lang w:val="it-IT"/>
              </w:rPr>
              <w:t xml:space="preserve">, oppure scrivo il prodotto di </w:t>
            </w:r>
            <w:r w:rsidRPr="0020199C">
              <w:rPr>
                <w:szCs w:val="28"/>
              </w:rPr>
              <w:t>π</w:t>
            </w:r>
            <w:r w:rsidRPr="006746C5">
              <w:rPr>
                <w:szCs w:val="28"/>
                <w:lang w:val="it-IT"/>
              </w:rPr>
              <w:t xml:space="preserve"> per il numeratore.</w:t>
            </w:r>
          </w:p>
        </w:tc>
      </w:tr>
    </w:tbl>
    <w:p w:rsidR="00F42175" w:rsidRDefault="00F42175" w:rsidP="00794355">
      <w:pPr>
        <w:keepNext/>
        <w:keepLines/>
        <w:snapToGrid w:val="0"/>
        <w:spacing w:before="80"/>
        <w:rPr>
          <w:lang w:val="it-IT"/>
        </w:rPr>
      </w:pPr>
      <w:r>
        <w:rPr>
          <w:b/>
          <w:lang w:val="it-IT"/>
        </w:rPr>
        <w:t>5</w:t>
      </w:r>
      <w:r w:rsidR="00425675" w:rsidRPr="00425675">
        <w:rPr>
          <w:b/>
          <w:lang w:val="it-IT"/>
        </w:rPr>
        <w:t>.</w:t>
      </w:r>
      <w:r w:rsidR="00425675">
        <w:rPr>
          <w:lang w:val="it-IT"/>
        </w:rPr>
        <w:t xml:space="preserve"> </w:t>
      </w:r>
      <w:r w:rsidR="00425675" w:rsidRPr="00BE37FA">
        <w:rPr>
          <w:lang w:val="it-IT"/>
        </w:rPr>
        <w:t>Di che tipo è la calcolatrice che usi per completare questa attività?</w:t>
      </w:r>
    </w:p>
    <w:p w:rsidR="00F42175" w:rsidRDefault="00425675" w:rsidP="00F42175">
      <w:pPr>
        <w:keepNext/>
        <w:keepLines/>
        <w:snapToGrid w:val="0"/>
        <w:rPr>
          <w:lang w:val="it-IT"/>
        </w:rPr>
      </w:pPr>
      <w:r>
        <w:rPr>
          <w:b/>
          <w:lang w:val="it-IT"/>
        </w:rPr>
        <w:t xml:space="preserve">     </w:t>
      </w:r>
      <w:r w:rsidRPr="00BE37FA">
        <w:rPr>
          <w:b/>
          <w:lang w:val="it-IT"/>
        </w:rPr>
        <w:t>A.</w:t>
      </w:r>
      <w:r w:rsidRPr="00BE37FA">
        <w:rPr>
          <w:lang w:val="it-IT"/>
        </w:rPr>
        <w:t xml:space="preserve"> Per calcolare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it-IT"/>
              </w:rPr>
              <m:t>2</m:t>
            </m:r>
          </m:e>
        </m:rad>
      </m:oMath>
      <w:r w:rsidRPr="00BE37FA">
        <w:rPr>
          <w:lang w:val="it-IT"/>
        </w:rPr>
        <w:t xml:space="preserve"> digiti prima il numero 2 e poi il tasto</w:t>
      </w:r>
      <w:r w:rsidRPr="00BE37FA">
        <w:rPr>
          <w:b/>
          <w:sz w:val="28"/>
          <w:szCs w:val="28"/>
          <w:lang w:val="it-IT"/>
        </w:rPr>
        <w:t xml:space="preserve"> </w:t>
      </w:r>
      <w:r w:rsidRPr="00862E82">
        <w:rPr>
          <w:b/>
          <w:sz w:val="28"/>
          <w:szCs w:val="28"/>
        </w:rPr>
        <w:sym w:font="Symbol" w:char="F0D6"/>
      </w:r>
      <w:r w:rsidRPr="00BE37FA">
        <w:rPr>
          <w:b/>
          <w:sz w:val="28"/>
          <w:szCs w:val="28"/>
          <w:lang w:val="it-IT"/>
        </w:rPr>
        <w:t xml:space="preserve"> </w:t>
      </w:r>
      <w:r w:rsidRPr="00BE37FA">
        <w:rPr>
          <w:lang w:val="it-IT"/>
        </w:rPr>
        <w:t>;</w:t>
      </w:r>
    </w:p>
    <w:p w:rsidR="00425675" w:rsidRDefault="00425675" w:rsidP="00F42175">
      <w:pPr>
        <w:keepNext/>
        <w:keepLines/>
        <w:snapToGrid w:val="0"/>
        <w:rPr>
          <w:lang w:val="it-IT"/>
        </w:rPr>
      </w:pPr>
      <w:r>
        <w:rPr>
          <w:b/>
          <w:lang w:val="it-IT"/>
        </w:rPr>
        <w:t xml:space="preserve">     </w:t>
      </w:r>
      <w:r w:rsidRPr="00BE37FA">
        <w:rPr>
          <w:b/>
          <w:lang w:val="it-IT"/>
        </w:rPr>
        <w:t>B.</w:t>
      </w:r>
      <w:r w:rsidRPr="00BE37FA">
        <w:rPr>
          <w:lang w:val="it-IT"/>
        </w:rPr>
        <w:t xml:space="preserve"> Per calcolare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it-IT"/>
              </w:rPr>
              <m:t>2</m:t>
            </m:r>
          </m:e>
        </m:rad>
      </m:oMath>
      <w:r w:rsidRPr="00BE37FA">
        <w:rPr>
          <w:lang w:val="it-IT"/>
        </w:rPr>
        <w:t xml:space="preserve"> digiti prima il tasto</w:t>
      </w:r>
      <w:r w:rsidRPr="00BE37FA">
        <w:rPr>
          <w:b/>
          <w:sz w:val="28"/>
          <w:szCs w:val="28"/>
          <w:lang w:val="it-IT"/>
        </w:rPr>
        <w:t xml:space="preserve"> </w:t>
      </w:r>
      <w:r w:rsidRPr="00862E82">
        <w:rPr>
          <w:b/>
          <w:sz w:val="28"/>
          <w:szCs w:val="28"/>
        </w:rPr>
        <w:sym w:font="Symbol" w:char="F0D6"/>
      </w:r>
      <w:r w:rsidRPr="00BE37FA">
        <w:rPr>
          <w:b/>
          <w:sz w:val="28"/>
          <w:szCs w:val="28"/>
          <w:lang w:val="it-IT"/>
        </w:rPr>
        <w:t xml:space="preserve"> </w:t>
      </w:r>
      <w:r w:rsidRPr="00BE37FA">
        <w:rPr>
          <w:lang w:val="it-IT"/>
        </w:rPr>
        <w:t>e poi</w:t>
      </w:r>
      <w:r w:rsidRPr="00BE37FA">
        <w:rPr>
          <w:b/>
          <w:sz w:val="28"/>
          <w:szCs w:val="28"/>
          <w:lang w:val="it-IT"/>
        </w:rPr>
        <w:t xml:space="preserve"> </w:t>
      </w:r>
      <w:r w:rsidRPr="00BE37FA">
        <w:rPr>
          <w:lang w:val="it-IT"/>
        </w:rPr>
        <w:t>il numero 2.</w:t>
      </w:r>
    </w:p>
    <w:p w:rsidR="00AA09AF" w:rsidRPr="008F3319" w:rsidRDefault="00F42175" w:rsidP="00045EAB">
      <w:pPr>
        <w:keepNext/>
        <w:keepLines/>
        <w:spacing w:before="60" w:after="40"/>
        <w:ind w:right="130"/>
        <w:rPr>
          <w:lang w:val="it-IT"/>
        </w:rPr>
      </w:pPr>
      <w:r>
        <w:rPr>
          <w:b/>
          <w:lang w:val="it-IT"/>
        </w:rPr>
        <w:t>6</w:t>
      </w:r>
      <w:r w:rsidR="008F3319" w:rsidRPr="008F3319">
        <w:rPr>
          <w:b/>
          <w:lang w:val="it-IT"/>
        </w:rPr>
        <w:t>.</w:t>
      </w:r>
      <w:r w:rsidR="008F3319" w:rsidRPr="008F3319">
        <w:rPr>
          <w:lang w:val="it-IT"/>
        </w:rPr>
        <w:t xml:space="preserve"> </w:t>
      </w:r>
      <w:r w:rsidR="00AA09AF" w:rsidRPr="008F3319">
        <w:rPr>
          <w:lang w:val="it-IT"/>
        </w:rPr>
        <w:t xml:space="preserve">Completa la seguente tabella, dove la scrittura con esponenti frazionari guida l’uso delle parentesi. </w:t>
      </w:r>
      <w:r w:rsidR="008F3319">
        <w:rPr>
          <w:lang w:val="it-IT"/>
        </w:rPr>
        <w:t xml:space="preserve"> </w:t>
      </w:r>
      <w:r w:rsidR="008F3319">
        <w:rPr>
          <w:lang w:val="it-IT"/>
        </w:rPr>
        <w:br/>
        <w:t xml:space="preserve">    </w:t>
      </w:r>
      <w:r w:rsidR="00AA09AF" w:rsidRPr="008F3319">
        <w:rPr>
          <w:lang w:val="it-IT"/>
        </w:rPr>
        <w:t xml:space="preserve">Scrivi la tua sequenza di tasti e arrotonda i risultati della calcolatrice con tre cifre dopo la virgola. </w:t>
      </w:r>
    </w:p>
    <w:tbl>
      <w:tblPr>
        <w:tblW w:w="952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8"/>
        <w:gridCol w:w="1376"/>
        <w:gridCol w:w="2931"/>
        <w:gridCol w:w="1701"/>
      </w:tblGrid>
      <w:tr w:rsidR="00F42175" w:rsidRPr="0062557A" w:rsidTr="00F42175">
        <w:tc>
          <w:tcPr>
            <w:tcW w:w="3518" w:type="dxa"/>
          </w:tcPr>
          <w:p w:rsidR="0062557A" w:rsidRPr="0062557A" w:rsidRDefault="0062557A" w:rsidP="00045EAB">
            <w:pPr>
              <w:spacing w:before="20" w:after="20"/>
              <w:jc w:val="center"/>
              <w:rPr>
                <w:rFonts w:ascii="Arial Narrow" w:hAnsi="Arial Narrow"/>
                <w:b/>
                <w:szCs w:val="28"/>
                <w:lang w:val="it-IT"/>
              </w:rPr>
            </w:pPr>
            <w:r w:rsidRPr="0062557A">
              <w:rPr>
                <w:rFonts w:ascii="Arial Narrow" w:hAnsi="Arial Narrow"/>
                <w:b/>
                <w:szCs w:val="28"/>
                <w:lang w:val="it-IT"/>
              </w:rPr>
              <w:t>Espressioni con frazioni e radicali</w:t>
            </w:r>
          </w:p>
        </w:tc>
        <w:tc>
          <w:tcPr>
            <w:tcW w:w="1376" w:type="dxa"/>
          </w:tcPr>
          <w:p w:rsidR="0062557A" w:rsidRPr="0062557A" w:rsidRDefault="0062557A" w:rsidP="00045EAB">
            <w:pPr>
              <w:spacing w:before="20" w:after="20"/>
              <w:jc w:val="center"/>
              <w:rPr>
                <w:rFonts w:ascii="Arial Narrow" w:hAnsi="Arial Narrow"/>
                <w:b/>
                <w:szCs w:val="28"/>
                <w:lang w:val="it-IT"/>
              </w:rPr>
            </w:pPr>
            <w:r w:rsidRPr="0062557A">
              <w:rPr>
                <w:rFonts w:ascii="Arial Narrow" w:hAnsi="Arial Narrow"/>
                <w:b/>
                <w:szCs w:val="28"/>
                <w:lang w:val="it-IT"/>
              </w:rPr>
              <w:t xml:space="preserve">Esponenti frazionari </w:t>
            </w:r>
          </w:p>
        </w:tc>
        <w:tc>
          <w:tcPr>
            <w:tcW w:w="2931" w:type="dxa"/>
          </w:tcPr>
          <w:p w:rsidR="0062557A" w:rsidRPr="0062557A" w:rsidRDefault="0062557A" w:rsidP="00045EAB">
            <w:pPr>
              <w:spacing w:before="20" w:after="20"/>
              <w:jc w:val="center"/>
              <w:rPr>
                <w:rFonts w:ascii="Arial Narrow" w:hAnsi="Arial Narrow"/>
                <w:b/>
                <w:szCs w:val="28"/>
                <w:lang w:val="it-IT"/>
              </w:rPr>
            </w:pPr>
            <w:r w:rsidRPr="0062557A">
              <w:rPr>
                <w:rFonts w:ascii="Arial Narrow" w:hAnsi="Arial Narrow"/>
                <w:b/>
                <w:szCs w:val="28"/>
                <w:lang w:val="it-IT"/>
              </w:rPr>
              <w:t>Sequenza di tasti</w:t>
            </w:r>
          </w:p>
        </w:tc>
        <w:tc>
          <w:tcPr>
            <w:tcW w:w="1701" w:type="dxa"/>
          </w:tcPr>
          <w:p w:rsidR="0062557A" w:rsidRPr="0062557A" w:rsidRDefault="0062557A" w:rsidP="00045EAB">
            <w:pPr>
              <w:spacing w:before="20" w:after="20"/>
              <w:jc w:val="center"/>
              <w:rPr>
                <w:rFonts w:ascii="Arial Narrow" w:hAnsi="Arial Narrow"/>
                <w:b/>
                <w:szCs w:val="28"/>
                <w:lang w:val="it-IT"/>
              </w:rPr>
            </w:pPr>
            <w:r w:rsidRPr="0062557A">
              <w:rPr>
                <w:rFonts w:ascii="Arial Narrow" w:hAnsi="Arial Narrow"/>
                <w:b/>
                <w:szCs w:val="28"/>
                <w:lang w:val="it-IT"/>
              </w:rPr>
              <w:t xml:space="preserve">Risultato </w:t>
            </w:r>
            <w:r>
              <w:rPr>
                <w:rFonts w:ascii="Arial Narrow" w:hAnsi="Arial Narrow"/>
                <w:b/>
                <w:szCs w:val="28"/>
                <w:lang w:val="it-IT"/>
              </w:rPr>
              <w:t>d</w:t>
            </w:r>
            <w:r w:rsidR="00425675">
              <w:rPr>
                <w:rFonts w:ascii="Arial Narrow" w:hAnsi="Arial Narrow"/>
                <w:b/>
                <w:szCs w:val="28"/>
                <w:lang w:val="it-IT"/>
              </w:rPr>
              <w:t>ella</w:t>
            </w:r>
            <w:r>
              <w:rPr>
                <w:rFonts w:ascii="Arial Narrow" w:hAnsi="Arial Narrow"/>
                <w:b/>
                <w:szCs w:val="28"/>
                <w:lang w:val="it-IT"/>
              </w:rPr>
              <w:t xml:space="preserve"> calcolatrice</w:t>
            </w:r>
          </w:p>
        </w:tc>
      </w:tr>
      <w:tr w:rsidR="00F42175" w:rsidTr="00F42175">
        <w:tc>
          <w:tcPr>
            <w:tcW w:w="3518" w:type="dxa"/>
          </w:tcPr>
          <w:p w:rsidR="0062557A" w:rsidRPr="0020199C" w:rsidRDefault="00FD315F" w:rsidP="00425675">
            <w:pPr>
              <w:spacing w:before="60" w:after="60"/>
              <w:rPr>
                <w:b/>
                <w:position w:val="-24"/>
                <w:szCs w:val="28"/>
              </w:rPr>
            </w:pPr>
            <w:r w:rsidRPr="000C60DB">
              <w:rPr>
                <w:b/>
                <w:noProof/>
                <w:position w:val="-14"/>
                <w:szCs w:val="28"/>
              </w:rPr>
              <w:object w:dxaOrig="2900" w:dyaOrig="460" w14:anchorId="545278F4">
                <v:shape id="_x0000_i1031" type="#_x0000_t75" alt="" style="width:144.7pt;height:21.6pt;mso-width-percent:0;mso-height-percent:0;mso-width-percent:0;mso-height-percent:0" o:ole="">
                  <v:imagedata r:id="rId41" o:title=""/>
                </v:shape>
                <o:OLEObject Type="Embed" ProgID="Equation.DSMT4" ShapeID="_x0000_i1031" DrawAspect="Content" ObjectID="_1703867469" r:id="rId42"/>
              </w:object>
            </w:r>
          </w:p>
        </w:tc>
        <w:tc>
          <w:tcPr>
            <w:tcW w:w="1376" w:type="dxa"/>
          </w:tcPr>
          <w:p w:rsidR="0062557A" w:rsidRPr="0020199C" w:rsidRDefault="00FD315F" w:rsidP="00425675">
            <w:pPr>
              <w:spacing w:before="60" w:after="60"/>
              <w:rPr>
                <w:position w:val="-12"/>
                <w:szCs w:val="28"/>
              </w:rPr>
            </w:pPr>
            <w:r w:rsidRPr="00AA09AF">
              <w:rPr>
                <w:b/>
                <w:noProof/>
                <w:position w:val="-4"/>
                <w:szCs w:val="28"/>
              </w:rPr>
              <w:object w:dxaOrig="1180" w:dyaOrig="480" w14:anchorId="72746B5A">
                <v:shape id="_x0000_i1030" type="#_x0000_t75" alt="" style="width:57.6pt;height:23.75pt;mso-width-percent:0;mso-height-percent:0;mso-width-percent:0;mso-height-percent:0" o:ole="">
                  <v:imagedata r:id="rId43" o:title=""/>
                </v:shape>
                <o:OLEObject Type="Embed" ProgID="Equation.DSMT4" ShapeID="_x0000_i1030" DrawAspect="Content" ObjectID="_1703867470" r:id="rId44"/>
              </w:object>
            </w:r>
          </w:p>
        </w:tc>
        <w:tc>
          <w:tcPr>
            <w:tcW w:w="2931" w:type="dxa"/>
          </w:tcPr>
          <w:p w:rsidR="0062557A" w:rsidRPr="00C46DFA" w:rsidRDefault="0062557A" w:rsidP="00425675">
            <w:pPr>
              <w:pStyle w:val="Elencoacolori-Colore11"/>
              <w:numPr>
                <w:ilvl w:val="0"/>
                <w:numId w:val="25"/>
              </w:numPr>
              <w:tabs>
                <w:tab w:val="left" w:pos="601"/>
              </w:tabs>
              <w:spacing w:before="60" w:after="60"/>
              <w:ind w:left="317"/>
              <w:contextualSpacing w:val="0"/>
              <w:rPr>
                <w:rFonts w:ascii="Chalkboard" w:hAnsi="Chalkboard"/>
                <w:szCs w:val="28"/>
              </w:rPr>
            </w:pPr>
            <w:r w:rsidRPr="00C46DFA">
              <w:rPr>
                <w:rFonts w:ascii="Chalkboard" w:hAnsi="Chalkboard"/>
                <w:szCs w:val="28"/>
              </w:rPr>
              <w:t xml:space="preserve">4 </w:t>
            </w:r>
            <w:r>
              <w:sym w:font="Symbol" w:char="F0B4"/>
            </w:r>
            <w:r w:rsidRPr="00C46DFA">
              <w:rPr>
                <w:rFonts w:ascii="Chalkboard" w:hAnsi="Chalkboard"/>
                <w:szCs w:val="28"/>
              </w:rPr>
              <w:t xml:space="preserve"> 3 </w:t>
            </w:r>
            <w:r w:rsidRPr="00C46DFA">
              <w:rPr>
                <w:rFonts w:ascii="Chalkboard" w:hAnsi="Chalkboard"/>
                <w:szCs w:val="28"/>
                <w:bdr w:val="single" w:sz="4" w:space="0" w:color="auto"/>
              </w:rPr>
              <w:t>√</w:t>
            </w:r>
            <w:r w:rsidRPr="00C46DFA">
              <w:rPr>
                <w:rFonts w:ascii="Chalkboard" w:hAnsi="Chalkboard"/>
                <w:szCs w:val="28"/>
              </w:rPr>
              <w:t xml:space="preserve"> + 2 </w:t>
            </w:r>
            <w:r>
              <w:sym w:font="Symbol" w:char="F0B4"/>
            </w:r>
            <w:r w:rsidRPr="00C46DFA">
              <w:rPr>
                <w:rFonts w:ascii="Chalkboard" w:hAnsi="Chalkboard"/>
                <w:szCs w:val="28"/>
              </w:rPr>
              <w:t xml:space="preserve"> 3 </w:t>
            </w:r>
            <w:r w:rsidRPr="00C46DFA">
              <w:rPr>
                <w:rFonts w:ascii="Chalkboard" w:hAnsi="Chalkboard"/>
                <w:szCs w:val="28"/>
                <w:bdr w:val="single" w:sz="4" w:space="0" w:color="auto"/>
              </w:rPr>
              <w:t>√</w:t>
            </w:r>
            <w:r w:rsidRPr="00C46DFA">
              <w:rPr>
                <w:rFonts w:ascii="Chalkboard" w:hAnsi="Chalkboard"/>
                <w:szCs w:val="28"/>
              </w:rPr>
              <w:t xml:space="preserve"> </w:t>
            </w:r>
            <w:r>
              <w:rPr>
                <w:rFonts w:ascii="Chalkboard" w:hAnsi="Chalkboard"/>
                <w:szCs w:val="28"/>
              </w:rPr>
              <w:t>=</w:t>
            </w:r>
          </w:p>
          <w:p w:rsidR="0062557A" w:rsidRPr="000C60DB" w:rsidRDefault="0062557A" w:rsidP="00425675">
            <w:pPr>
              <w:spacing w:before="60" w:after="60"/>
              <w:rPr>
                <w:b/>
                <w:noProof/>
                <w:szCs w:val="28"/>
              </w:rPr>
            </w:pPr>
            <w:r w:rsidRPr="0062557A">
              <w:rPr>
                <w:b/>
                <w:szCs w:val="28"/>
              </w:rPr>
              <w:t>B.</w:t>
            </w:r>
            <w:r>
              <w:rPr>
                <w:rFonts w:ascii="Chalkboard" w:hAnsi="Chalkboard"/>
                <w:szCs w:val="28"/>
              </w:rPr>
              <w:t xml:space="preserve"> </w:t>
            </w:r>
            <w:r w:rsidRPr="00C46DFA">
              <w:rPr>
                <w:rFonts w:ascii="Chalkboard" w:hAnsi="Chalkboard"/>
                <w:szCs w:val="28"/>
              </w:rPr>
              <w:t xml:space="preserve">4 </w:t>
            </w:r>
            <w:r>
              <w:sym w:font="Symbol" w:char="F0B4"/>
            </w:r>
            <w:r w:rsidRPr="00C46DFA">
              <w:rPr>
                <w:rFonts w:ascii="Chalkboard" w:hAnsi="Chalkboard"/>
                <w:szCs w:val="28"/>
              </w:rPr>
              <w:t xml:space="preserve"> </w:t>
            </w:r>
            <w:r w:rsidRPr="00C46DFA">
              <w:rPr>
                <w:rFonts w:ascii="Chalkboard" w:hAnsi="Chalkboard"/>
                <w:szCs w:val="28"/>
                <w:bdr w:val="single" w:sz="4" w:space="0" w:color="auto"/>
              </w:rPr>
              <w:t>√</w:t>
            </w:r>
            <w:r w:rsidRPr="00C46DFA">
              <w:rPr>
                <w:rFonts w:ascii="Chalkboard" w:hAnsi="Chalkboard"/>
                <w:szCs w:val="28"/>
              </w:rPr>
              <w:t xml:space="preserve"> 3 + 2 </w:t>
            </w:r>
            <w:r>
              <w:sym w:font="Symbol" w:char="F0B4"/>
            </w:r>
            <w:r w:rsidRPr="00C46DFA">
              <w:rPr>
                <w:rFonts w:ascii="Chalkboard" w:hAnsi="Chalkboard"/>
                <w:szCs w:val="28"/>
              </w:rPr>
              <w:t xml:space="preserve"> </w:t>
            </w:r>
            <w:r w:rsidRPr="00C46DFA">
              <w:rPr>
                <w:rFonts w:ascii="Chalkboard" w:hAnsi="Chalkboard"/>
                <w:szCs w:val="28"/>
                <w:bdr w:val="single" w:sz="4" w:space="0" w:color="auto"/>
              </w:rPr>
              <w:t>√</w:t>
            </w:r>
            <w:r w:rsidRPr="00C46DFA">
              <w:rPr>
                <w:rFonts w:ascii="Chalkboard" w:hAnsi="Chalkboard"/>
                <w:szCs w:val="28"/>
              </w:rPr>
              <w:t xml:space="preserve"> 3 </w:t>
            </w:r>
          </w:p>
        </w:tc>
        <w:tc>
          <w:tcPr>
            <w:tcW w:w="1701" w:type="dxa"/>
          </w:tcPr>
          <w:p w:rsidR="0062557A" w:rsidRPr="00AA09AF" w:rsidRDefault="00AA09AF" w:rsidP="00425675">
            <w:pPr>
              <w:spacing w:before="60" w:after="60"/>
              <w:rPr>
                <w:noProof/>
                <w:szCs w:val="28"/>
              </w:rPr>
            </w:pPr>
            <w:r w:rsidRPr="00AA09AF">
              <w:rPr>
                <w:noProof/>
                <w:szCs w:val="28"/>
              </w:rPr>
              <w:t>10,39</w:t>
            </w:r>
          </w:p>
        </w:tc>
      </w:tr>
      <w:tr w:rsidR="00F42175" w:rsidTr="00F42175">
        <w:tc>
          <w:tcPr>
            <w:tcW w:w="3518" w:type="dxa"/>
          </w:tcPr>
          <w:p w:rsidR="0062557A" w:rsidRPr="0020199C" w:rsidRDefault="00FD315F" w:rsidP="00425675">
            <w:pPr>
              <w:spacing w:before="20" w:after="20"/>
              <w:rPr>
                <w:b/>
                <w:position w:val="-24"/>
                <w:szCs w:val="28"/>
              </w:rPr>
            </w:pPr>
            <w:r w:rsidRPr="000C60DB">
              <w:rPr>
                <w:noProof/>
                <w:position w:val="-30"/>
                <w:szCs w:val="28"/>
              </w:rPr>
              <w:object w:dxaOrig="3300" w:dyaOrig="740" w14:anchorId="04EB7758">
                <v:shape id="_x0000_i1029" type="#_x0000_t75" alt="" style="width:151.2pt;height:33.85pt;mso-width-percent:0;mso-height-percent:0;mso-width-percent:0;mso-height-percent:0" o:ole="">
                  <v:imagedata r:id="rId45" o:title=""/>
                </v:shape>
                <o:OLEObject Type="Embed" ProgID="Equation.DSMT4" ShapeID="_x0000_i1029" DrawAspect="Content" ObjectID="_1703867471" r:id="rId46"/>
              </w:object>
            </w:r>
          </w:p>
        </w:tc>
        <w:tc>
          <w:tcPr>
            <w:tcW w:w="1376" w:type="dxa"/>
          </w:tcPr>
          <w:p w:rsidR="0062557A" w:rsidRPr="0020199C" w:rsidRDefault="0062557A" w:rsidP="00425675">
            <w:pPr>
              <w:spacing w:before="20" w:after="20"/>
              <w:rPr>
                <w:position w:val="-12"/>
                <w:szCs w:val="28"/>
              </w:rPr>
            </w:pPr>
          </w:p>
        </w:tc>
        <w:tc>
          <w:tcPr>
            <w:tcW w:w="293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  <w:tc>
          <w:tcPr>
            <w:tcW w:w="170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</w:tr>
      <w:tr w:rsidR="00F42175" w:rsidTr="00F42175">
        <w:tc>
          <w:tcPr>
            <w:tcW w:w="3518" w:type="dxa"/>
          </w:tcPr>
          <w:p w:rsidR="0062557A" w:rsidRPr="0020199C" w:rsidRDefault="00FD315F" w:rsidP="00425675">
            <w:pPr>
              <w:spacing w:before="20" w:after="20"/>
              <w:rPr>
                <w:szCs w:val="28"/>
              </w:rPr>
            </w:pPr>
            <w:r w:rsidRPr="000C60DB">
              <w:rPr>
                <w:noProof/>
                <w:position w:val="-26"/>
                <w:szCs w:val="28"/>
              </w:rPr>
              <w:object w:dxaOrig="2540" w:dyaOrig="720" w14:anchorId="384B5EF6">
                <v:shape id="_x0000_i1028" type="#_x0000_t75" alt="" style="width:126.7pt;height:36pt;mso-width-percent:0;mso-height-percent:0;mso-width-percent:0;mso-height-percent:0" o:ole="">
                  <v:imagedata r:id="rId47" o:title=""/>
                </v:shape>
                <o:OLEObject Type="Embed" ProgID="Equation.DSMT4" ShapeID="_x0000_i1028" DrawAspect="Content" ObjectID="_1703867472" r:id="rId48"/>
              </w:object>
            </w:r>
          </w:p>
        </w:tc>
        <w:tc>
          <w:tcPr>
            <w:tcW w:w="1376" w:type="dxa"/>
          </w:tcPr>
          <w:p w:rsidR="0062557A" w:rsidRPr="0020199C" w:rsidRDefault="0062557A" w:rsidP="00425675">
            <w:pPr>
              <w:spacing w:before="20" w:after="20"/>
              <w:rPr>
                <w:szCs w:val="28"/>
              </w:rPr>
            </w:pPr>
          </w:p>
        </w:tc>
        <w:tc>
          <w:tcPr>
            <w:tcW w:w="293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  <w:tc>
          <w:tcPr>
            <w:tcW w:w="170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</w:tr>
      <w:tr w:rsidR="00F42175" w:rsidTr="00F42175">
        <w:tc>
          <w:tcPr>
            <w:tcW w:w="3518" w:type="dxa"/>
          </w:tcPr>
          <w:p w:rsidR="0062557A" w:rsidRPr="0020199C" w:rsidRDefault="00FD315F" w:rsidP="00425675">
            <w:pPr>
              <w:spacing w:before="20" w:after="20"/>
              <w:rPr>
                <w:szCs w:val="28"/>
              </w:rPr>
            </w:pPr>
            <w:r w:rsidRPr="000C60DB">
              <w:rPr>
                <w:noProof/>
                <w:position w:val="-24"/>
                <w:szCs w:val="28"/>
              </w:rPr>
              <w:object w:dxaOrig="920" w:dyaOrig="700" w14:anchorId="2545A49B">
                <v:shape id="_x0000_i1027" type="#_x0000_t75" alt="" style="width:41.75pt;height:33.1pt;mso-width-percent:0;mso-height-percent:0;mso-width-percent:0;mso-height-percent:0" o:ole="">
                  <v:imagedata r:id="rId49" o:title=""/>
                </v:shape>
                <o:OLEObject Type="Embed" ProgID="Equation.DSMT4" ShapeID="_x0000_i1027" DrawAspect="Content" ObjectID="_1703867473" r:id="rId50"/>
              </w:object>
            </w:r>
          </w:p>
        </w:tc>
        <w:tc>
          <w:tcPr>
            <w:tcW w:w="1376" w:type="dxa"/>
          </w:tcPr>
          <w:p w:rsidR="0062557A" w:rsidRPr="0020199C" w:rsidRDefault="0062557A" w:rsidP="00425675">
            <w:pPr>
              <w:spacing w:before="20" w:after="20"/>
              <w:rPr>
                <w:szCs w:val="28"/>
              </w:rPr>
            </w:pPr>
          </w:p>
        </w:tc>
        <w:tc>
          <w:tcPr>
            <w:tcW w:w="293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  <w:tc>
          <w:tcPr>
            <w:tcW w:w="170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</w:tr>
      <w:tr w:rsidR="00F42175" w:rsidTr="00F42175">
        <w:tc>
          <w:tcPr>
            <w:tcW w:w="3518" w:type="dxa"/>
          </w:tcPr>
          <w:p w:rsidR="0062557A" w:rsidRPr="0020199C" w:rsidRDefault="0062557A" w:rsidP="00425675">
            <w:pPr>
              <w:spacing w:before="20" w:after="20"/>
              <w:rPr>
                <w:szCs w:val="28"/>
              </w:rPr>
            </w:pPr>
          </w:p>
        </w:tc>
        <w:tc>
          <w:tcPr>
            <w:tcW w:w="1376" w:type="dxa"/>
          </w:tcPr>
          <w:p w:rsidR="0062557A" w:rsidRPr="0020199C" w:rsidRDefault="00FD315F" w:rsidP="00425675">
            <w:pPr>
              <w:spacing w:before="20" w:after="20"/>
              <w:rPr>
                <w:szCs w:val="28"/>
              </w:rPr>
            </w:pPr>
            <w:r w:rsidRPr="000C60DB">
              <w:rPr>
                <w:noProof/>
                <w:position w:val="-32"/>
                <w:szCs w:val="28"/>
              </w:rPr>
              <w:object w:dxaOrig="1120" w:dyaOrig="760" w14:anchorId="0FA4AFF5">
                <v:shape id="_x0000_i1026" type="#_x0000_t75" alt="" style="width:50.4pt;height:33.1pt;mso-width-percent:0;mso-height-percent:0;mso-width-percent:0;mso-height-percent:0" o:ole="">
                  <v:imagedata r:id="rId51" o:title=""/>
                </v:shape>
                <o:OLEObject Type="Embed" ProgID="Equation.DSMT4" ShapeID="_x0000_i1026" DrawAspect="Content" ObjectID="_1703867474" r:id="rId52"/>
              </w:object>
            </w:r>
          </w:p>
        </w:tc>
        <w:tc>
          <w:tcPr>
            <w:tcW w:w="293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  <w:tc>
          <w:tcPr>
            <w:tcW w:w="170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</w:tr>
      <w:tr w:rsidR="00F42175" w:rsidTr="00F42175">
        <w:tc>
          <w:tcPr>
            <w:tcW w:w="3518" w:type="dxa"/>
          </w:tcPr>
          <w:p w:rsidR="0062557A" w:rsidRPr="0020199C" w:rsidRDefault="0062557A" w:rsidP="00425675">
            <w:pPr>
              <w:spacing w:before="20" w:after="20"/>
              <w:rPr>
                <w:szCs w:val="28"/>
              </w:rPr>
            </w:pPr>
          </w:p>
        </w:tc>
        <w:tc>
          <w:tcPr>
            <w:tcW w:w="1376" w:type="dxa"/>
          </w:tcPr>
          <w:p w:rsidR="0062557A" w:rsidRPr="0020199C" w:rsidRDefault="00FD315F" w:rsidP="00425675">
            <w:pPr>
              <w:spacing w:before="20" w:after="20"/>
              <w:rPr>
                <w:szCs w:val="28"/>
              </w:rPr>
            </w:pPr>
            <w:r w:rsidRPr="00DD3DD6">
              <w:rPr>
                <w:noProof/>
                <w:position w:val="-6"/>
                <w:sz w:val="36"/>
                <w:szCs w:val="36"/>
              </w:rPr>
              <w:object w:dxaOrig="860" w:dyaOrig="480" w14:anchorId="5A47D37A">
                <v:shape id="_x0000_i1025" type="#_x0000_t75" alt="" style="width:42.5pt;height:23.75pt;mso-width-percent:0;mso-height-percent:0;mso-width-percent:0;mso-height-percent:0" o:ole="">
                  <v:imagedata r:id="rId53" o:title=""/>
                </v:shape>
                <o:OLEObject Type="Embed" ProgID="Equation.DSMT4" ShapeID="_x0000_i1025" DrawAspect="Content" ObjectID="_1703867475" r:id="rId54"/>
              </w:object>
            </w:r>
          </w:p>
        </w:tc>
        <w:tc>
          <w:tcPr>
            <w:tcW w:w="293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  <w:tc>
          <w:tcPr>
            <w:tcW w:w="1701" w:type="dxa"/>
          </w:tcPr>
          <w:p w:rsidR="0062557A" w:rsidRPr="000C60DB" w:rsidRDefault="0062557A" w:rsidP="00425675">
            <w:pPr>
              <w:spacing w:before="20" w:after="20"/>
              <w:rPr>
                <w:noProof/>
                <w:szCs w:val="28"/>
              </w:rPr>
            </w:pPr>
          </w:p>
        </w:tc>
      </w:tr>
    </w:tbl>
    <w:p w:rsidR="00425675" w:rsidRDefault="00425675" w:rsidP="00045EAB">
      <w:pPr>
        <w:spacing w:before="240"/>
        <w:rPr>
          <w:b/>
          <w:i/>
          <w:lang w:val="it-IT"/>
        </w:rPr>
      </w:pPr>
    </w:p>
    <w:sectPr w:rsidR="00425675" w:rsidSect="00F01B38">
      <w:footerReference w:type="even" r:id="rId55"/>
      <w:footerReference w:type="default" r:id="rId56"/>
      <w:pgSz w:w="11900" w:h="16820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15F" w:rsidRDefault="00FD315F">
      <w:r>
        <w:separator/>
      </w:r>
    </w:p>
  </w:endnote>
  <w:endnote w:type="continuationSeparator" w:id="0">
    <w:p w:rsidR="00FD315F" w:rsidRDefault="00F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4E" w:rsidRDefault="00C4654E" w:rsidP="00C465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4654E" w:rsidRDefault="00C4654E" w:rsidP="00C4654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4E" w:rsidRDefault="00C4654E" w:rsidP="00C465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4654E" w:rsidRPr="00FA5CBF" w:rsidRDefault="00C4654E" w:rsidP="00C4654E">
    <w:pPr>
      <w:pStyle w:val="Pidipagina"/>
      <w:ind w:right="360"/>
      <w:rPr>
        <w:i/>
        <w:sz w:val="20"/>
      </w:rPr>
    </w:pPr>
    <w:r w:rsidRPr="00FA5CBF">
      <w:rPr>
        <w:i/>
        <w:sz w:val="20"/>
      </w:rPr>
      <w:t>Daniela</w:t>
    </w:r>
    <w:r w:rsidR="00425675">
      <w:rPr>
        <w:i/>
        <w:sz w:val="20"/>
      </w:rPr>
      <w:t xml:space="preserve">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425675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15F" w:rsidRDefault="00FD315F">
      <w:r>
        <w:separator/>
      </w:r>
    </w:p>
  </w:footnote>
  <w:footnote w:type="continuationSeparator" w:id="0">
    <w:p w:rsidR="00FD315F" w:rsidRDefault="00FD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ADB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45C"/>
    <w:multiLevelType w:val="hybridMultilevel"/>
    <w:tmpl w:val="4BD6C994"/>
    <w:lvl w:ilvl="0" w:tplc="054A3042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A68B0"/>
    <w:multiLevelType w:val="multilevel"/>
    <w:tmpl w:val="181069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593"/>
    <w:multiLevelType w:val="hybridMultilevel"/>
    <w:tmpl w:val="266A13B8"/>
    <w:lvl w:ilvl="0" w:tplc="CB12FC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87C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912D7"/>
    <w:multiLevelType w:val="hybridMultilevel"/>
    <w:tmpl w:val="8996A046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72DF4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3C635694"/>
    <w:multiLevelType w:val="multilevel"/>
    <w:tmpl w:val="22C2C4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F0930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0EC9"/>
    <w:multiLevelType w:val="hybridMultilevel"/>
    <w:tmpl w:val="2124B7CC"/>
    <w:lvl w:ilvl="0" w:tplc="8584C38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8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9" w15:restartNumberingAfterBreak="0">
    <w:nsid w:val="592A5F4F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6B3B"/>
    <w:multiLevelType w:val="hybridMultilevel"/>
    <w:tmpl w:val="1C24DBA4"/>
    <w:lvl w:ilvl="0" w:tplc="B22CB8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86428"/>
    <w:multiLevelType w:val="multilevel"/>
    <w:tmpl w:val="82904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4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7" w15:restartNumberingAfterBreak="0">
    <w:nsid w:val="6EBB4747"/>
    <w:multiLevelType w:val="multilevel"/>
    <w:tmpl w:val="5BDA2F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2D7223"/>
    <w:multiLevelType w:val="multilevel"/>
    <w:tmpl w:val="E8C4372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01218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2"/>
  </w:num>
  <w:num w:numId="4">
    <w:abstractNumId w:val="11"/>
  </w:num>
  <w:num w:numId="5">
    <w:abstractNumId w:val="34"/>
  </w:num>
  <w:num w:numId="6">
    <w:abstractNumId w:val="28"/>
  </w:num>
  <w:num w:numId="7">
    <w:abstractNumId w:val="15"/>
  </w:num>
  <w:num w:numId="8">
    <w:abstractNumId w:val="33"/>
  </w:num>
  <w:num w:numId="9">
    <w:abstractNumId w:val="27"/>
  </w:num>
  <w:num w:numId="10">
    <w:abstractNumId w:val="1"/>
  </w:num>
  <w:num w:numId="11">
    <w:abstractNumId w:val="25"/>
  </w:num>
  <w:num w:numId="12">
    <w:abstractNumId w:val="18"/>
  </w:num>
  <w:num w:numId="13">
    <w:abstractNumId w:val="36"/>
  </w:num>
  <w:num w:numId="14">
    <w:abstractNumId w:val="6"/>
  </w:num>
  <w:num w:numId="15">
    <w:abstractNumId w:val="13"/>
  </w:num>
  <w:num w:numId="16">
    <w:abstractNumId w:val="14"/>
  </w:num>
  <w:num w:numId="17">
    <w:abstractNumId w:val="20"/>
  </w:num>
  <w:num w:numId="18">
    <w:abstractNumId w:val="10"/>
  </w:num>
  <w:num w:numId="19">
    <w:abstractNumId w:val="21"/>
  </w:num>
  <w:num w:numId="20">
    <w:abstractNumId w:val="35"/>
  </w:num>
  <w:num w:numId="21">
    <w:abstractNumId w:val="5"/>
  </w:num>
  <w:num w:numId="22">
    <w:abstractNumId w:val="16"/>
  </w:num>
  <w:num w:numId="23">
    <w:abstractNumId w:val="19"/>
  </w:num>
  <w:num w:numId="24">
    <w:abstractNumId w:val="12"/>
  </w:num>
  <w:num w:numId="25">
    <w:abstractNumId w:val="30"/>
  </w:num>
  <w:num w:numId="26">
    <w:abstractNumId w:val="9"/>
  </w:num>
  <w:num w:numId="27">
    <w:abstractNumId w:val="4"/>
  </w:num>
  <w:num w:numId="28">
    <w:abstractNumId w:val="3"/>
  </w:num>
  <w:num w:numId="29">
    <w:abstractNumId w:val="39"/>
  </w:num>
  <w:num w:numId="30">
    <w:abstractNumId w:val="24"/>
  </w:num>
  <w:num w:numId="31">
    <w:abstractNumId w:val="17"/>
  </w:num>
  <w:num w:numId="32">
    <w:abstractNumId w:val="26"/>
  </w:num>
  <w:num w:numId="33">
    <w:abstractNumId w:val="8"/>
  </w:num>
  <w:num w:numId="34">
    <w:abstractNumId w:val="0"/>
  </w:num>
  <w:num w:numId="35">
    <w:abstractNumId w:val="23"/>
  </w:num>
  <w:num w:numId="36">
    <w:abstractNumId w:val="29"/>
  </w:num>
  <w:num w:numId="37">
    <w:abstractNumId w:val="38"/>
  </w:num>
  <w:num w:numId="38">
    <w:abstractNumId w:val="2"/>
  </w:num>
  <w:num w:numId="39">
    <w:abstractNumId w:val="3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27407"/>
    <w:rsid w:val="00045EAB"/>
    <w:rsid w:val="000C60DB"/>
    <w:rsid w:val="00277158"/>
    <w:rsid w:val="00294097"/>
    <w:rsid w:val="00333DE2"/>
    <w:rsid w:val="00396251"/>
    <w:rsid w:val="00425675"/>
    <w:rsid w:val="00530ED6"/>
    <w:rsid w:val="005B7859"/>
    <w:rsid w:val="00615C9E"/>
    <w:rsid w:val="0062557A"/>
    <w:rsid w:val="00660D06"/>
    <w:rsid w:val="006746C5"/>
    <w:rsid w:val="00680AEF"/>
    <w:rsid w:val="00683640"/>
    <w:rsid w:val="0074282C"/>
    <w:rsid w:val="00787E07"/>
    <w:rsid w:val="00794355"/>
    <w:rsid w:val="008500B1"/>
    <w:rsid w:val="00893FFB"/>
    <w:rsid w:val="008C2EF3"/>
    <w:rsid w:val="008F3319"/>
    <w:rsid w:val="00943D1A"/>
    <w:rsid w:val="00970304"/>
    <w:rsid w:val="009D2524"/>
    <w:rsid w:val="00A167D4"/>
    <w:rsid w:val="00A4649B"/>
    <w:rsid w:val="00AA09AF"/>
    <w:rsid w:val="00AA1B44"/>
    <w:rsid w:val="00AF4578"/>
    <w:rsid w:val="00B70985"/>
    <w:rsid w:val="00BC28E3"/>
    <w:rsid w:val="00BE37FA"/>
    <w:rsid w:val="00C15448"/>
    <w:rsid w:val="00C4654E"/>
    <w:rsid w:val="00C56935"/>
    <w:rsid w:val="00D54A0C"/>
    <w:rsid w:val="00DB4C0F"/>
    <w:rsid w:val="00DD3DD6"/>
    <w:rsid w:val="00EB5CAB"/>
    <w:rsid w:val="00F01B38"/>
    <w:rsid w:val="00F42175"/>
    <w:rsid w:val="00FD31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6B9B6"/>
  <w15:chartTrackingRefBased/>
  <w15:docId w15:val="{A6D23861-E8BE-F843-BAF2-13AE68FA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rsid w:val="00A82DD8"/>
    <w:rPr>
      <w:color w:val="0000FF"/>
      <w:u w:val="single"/>
    </w:rPr>
  </w:style>
  <w:style w:type="paragraph" w:styleId="Paragrafoelenco">
    <w:name w:val="List Paragraph"/>
    <w:basedOn w:val="Normale"/>
    <w:qFormat/>
    <w:rsid w:val="00AA09AF"/>
    <w:pPr>
      <w:ind w:left="720"/>
      <w:contextualSpacing/>
    </w:pPr>
    <w:rPr>
      <w:lang w:val="it-IT" w:eastAsia="it-IT"/>
    </w:rPr>
  </w:style>
  <w:style w:type="character" w:styleId="Testosegnaposto">
    <w:name w:val="Placeholder Text"/>
    <w:basedOn w:val="Carpredefinitoparagrafo"/>
    <w:rsid w:val="00C15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9</cp:revision>
  <cp:lastPrinted>2013-03-18T16:37:00Z</cp:lastPrinted>
  <dcterms:created xsi:type="dcterms:W3CDTF">2021-03-31T14:12:00Z</dcterms:created>
  <dcterms:modified xsi:type="dcterms:W3CDTF">2022-01-16T18:42:00Z</dcterms:modified>
</cp:coreProperties>
</file>